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4C614" w14:textId="77777777" w:rsidR="001B0BDF" w:rsidRPr="00F6458B" w:rsidRDefault="001B0BDF" w:rsidP="00CE111E">
      <w:pPr>
        <w:rPr>
          <w:b/>
          <w:color w:val="808080" w:themeColor="background1" w:themeShade="80"/>
          <w:sz w:val="28"/>
          <w:szCs w:val="28"/>
          <w:lang w:val="en-US"/>
        </w:rPr>
      </w:pPr>
      <w:r w:rsidRPr="00F6458B">
        <w:rPr>
          <w:b/>
          <w:color w:val="808080" w:themeColor="background1" w:themeShade="80"/>
          <w:sz w:val="28"/>
          <w:szCs w:val="28"/>
          <w:lang w:val="en-US"/>
        </w:rPr>
        <w:t>https://www.englishpage.com/verbpage/verbs1.htm</w:t>
      </w:r>
    </w:p>
    <w:p w14:paraId="04AFC9BB" w14:textId="4FA9B8EA" w:rsidR="00CE111E" w:rsidRPr="00F6458B" w:rsidRDefault="00CE111E" w:rsidP="00F6458B">
      <w:pPr>
        <w:pStyle w:val="a3"/>
        <w:numPr>
          <w:ilvl w:val="0"/>
          <w:numId w:val="3"/>
        </w:numPr>
        <w:rPr>
          <w:b/>
          <w:color w:val="943634" w:themeColor="accent2" w:themeShade="BF"/>
          <w:sz w:val="28"/>
          <w:szCs w:val="28"/>
          <w:lang w:val="en-US"/>
        </w:rPr>
      </w:pPr>
      <w:r w:rsidRPr="00F6458B">
        <w:rPr>
          <w:b/>
          <w:color w:val="943634" w:themeColor="accent2" w:themeShade="BF"/>
          <w:sz w:val="28"/>
          <w:szCs w:val="28"/>
          <w:lang w:val="en-US"/>
        </w:rPr>
        <w:t>Using the words in parentheses, complete the text below with the appropriate tenses, then click the "Check" button to check your answers.</w:t>
      </w:r>
    </w:p>
    <w:p w14:paraId="66DAC3F4" w14:textId="77777777" w:rsidR="00CE111E" w:rsidRPr="009714E5" w:rsidRDefault="00CE111E" w:rsidP="00CE111E">
      <w:pPr>
        <w:rPr>
          <w:b/>
          <w:vanish/>
          <w:sz w:val="28"/>
          <w:szCs w:val="28"/>
        </w:rPr>
      </w:pPr>
      <w:r w:rsidRPr="009714E5">
        <w:rPr>
          <w:b/>
          <w:vanish/>
          <w:sz w:val="28"/>
          <w:szCs w:val="28"/>
        </w:rPr>
        <w:t>Αρχή φόρμας</w:t>
      </w:r>
    </w:p>
    <w:p w14:paraId="719C4A3E" w14:textId="11AAD3E4" w:rsidR="00CE111E" w:rsidRPr="009714E5" w:rsidRDefault="00CE111E" w:rsidP="00CE111E">
      <w:pPr>
        <w:rPr>
          <w:b/>
          <w:sz w:val="28"/>
          <w:szCs w:val="28"/>
          <w:lang w:val="en-US"/>
        </w:rPr>
      </w:pPr>
      <w:r w:rsidRPr="009714E5">
        <w:rPr>
          <w:b/>
          <w:sz w:val="28"/>
          <w:szCs w:val="28"/>
          <w:lang w:val="en-US"/>
        </w:rPr>
        <w:t>1. Every Monday, Sally (drive) </w:t>
      </w:r>
      <w:r w:rsidR="00592F3E" w:rsidRPr="009714E5">
        <w:rPr>
          <w:b/>
          <w:bCs/>
          <w:sz w:val="28"/>
          <w:szCs w:val="28"/>
        </w:rPr>
        <w:object w:dxaOrig="225" w:dyaOrig="225" w14:anchorId="78D0C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55.2pt;height:18pt" o:ole="">
            <v:imagedata r:id="rId5" o:title=""/>
          </v:shape>
          <w:control r:id="rId6" w:name="DefaultOcxName" w:shapeid="_x0000_i1077"/>
        </w:object>
      </w:r>
      <w:r w:rsidRPr="009714E5">
        <w:rPr>
          <w:b/>
          <w:sz w:val="28"/>
          <w:szCs w:val="28"/>
          <w:lang w:val="en-US"/>
        </w:rPr>
        <w:t> her kids to football practice.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2. Usually, I (work) </w:t>
      </w:r>
      <w:r w:rsidR="00592F3E" w:rsidRPr="009714E5">
        <w:rPr>
          <w:b/>
          <w:bCs/>
          <w:sz w:val="28"/>
          <w:szCs w:val="28"/>
        </w:rPr>
        <w:object w:dxaOrig="225" w:dyaOrig="225" w14:anchorId="7C377B93">
          <v:shape id="_x0000_i1080" type="#_x0000_t75" style="width:55.2pt;height:18pt" o:ole="">
            <v:imagedata r:id="rId5" o:title=""/>
          </v:shape>
          <w:control r:id="rId7" w:name="DefaultOcxName1" w:shapeid="_x0000_i1080"/>
        </w:object>
      </w:r>
      <w:r w:rsidRPr="009714E5">
        <w:rPr>
          <w:b/>
          <w:sz w:val="28"/>
          <w:szCs w:val="28"/>
          <w:lang w:val="en-US"/>
        </w:rPr>
        <w:t> as a secretary at ABT, but this summer I (study) </w:t>
      </w:r>
      <w:r w:rsidR="00592F3E" w:rsidRPr="009714E5">
        <w:rPr>
          <w:b/>
          <w:bCs/>
          <w:sz w:val="28"/>
          <w:szCs w:val="28"/>
        </w:rPr>
        <w:object w:dxaOrig="225" w:dyaOrig="225" w14:anchorId="778CB002">
          <v:shape id="_x0000_i1083" type="#_x0000_t75" style="width:55.2pt;height:18pt" o:ole="">
            <v:imagedata r:id="rId5" o:title=""/>
          </v:shape>
          <w:control r:id="rId8" w:name="DefaultOcxName2" w:shapeid="_x0000_i1083"/>
        </w:object>
      </w:r>
      <w:r w:rsidRPr="009714E5">
        <w:rPr>
          <w:b/>
          <w:sz w:val="28"/>
          <w:szCs w:val="28"/>
          <w:lang w:val="en-US"/>
        </w:rPr>
        <w:t> French at a language school in Paris. That is why I am in Paris.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3. Shhhhh! Be quiet! John (sleep) </w:t>
      </w:r>
      <w:r w:rsidR="00592F3E" w:rsidRPr="009714E5">
        <w:rPr>
          <w:b/>
          <w:bCs/>
          <w:sz w:val="28"/>
          <w:szCs w:val="28"/>
        </w:rPr>
        <w:object w:dxaOrig="225" w:dyaOrig="225" w14:anchorId="6B49356F">
          <v:shape id="_x0000_i1086" type="#_x0000_t75" style="width:55.2pt;height:18pt" o:ole="">
            <v:imagedata r:id="rId5" o:title=""/>
          </v:shape>
          <w:control r:id="rId9" w:name="DefaultOcxName3" w:shapeid="_x0000_i1086"/>
        </w:object>
      </w:r>
      <w:r w:rsidRPr="009714E5">
        <w:rPr>
          <w:b/>
          <w:sz w:val="28"/>
          <w:szCs w:val="28"/>
          <w:lang w:val="en-US"/>
        </w:rPr>
        <w:t>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4. Don't forget to take your umbrella. It (rain) </w:t>
      </w:r>
      <w:r w:rsidR="00592F3E" w:rsidRPr="009714E5">
        <w:rPr>
          <w:b/>
          <w:bCs/>
          <w:sz w:val="28"/>
          <w:szCs w:val="28"/>
        </w:rPr>
        <w:object w:dxaOrig="225" w:dyaOrig="225" w14:anchorId="7293D523">
          <v:shape id="_x0000_i1089" type="#_x0000_t75" style="width:55.2pt;height:18pt" o:ole="">
            <v:imagedata r:id="rId5" o:title=""/>
          </v:shape>
          <w:control r:id="rId10" w:name="DefaultOcxName4" w:shapeid="_x0000_i1089"/>
        </w:object>
      </w:r>
      <w:r w:rsidRPr="009714E5">
        <w:rPr>
          <w:b/>
          <w:sz w:val="28"/>
          <w:szCs w:val="28"/>
          <w:lang w:val="en-US"/>
        </w:rPr>
        <w:t>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5. I hate living in Seattle because it (rain, always) </w:t>
      </w:r>
      <w:r w:rsidR="00592F3E" w:rsidRPr="009714E5">
        <w:rPr>
          <w:b/>
          <w:bCs/>
          <w:sz w:val="28"/>
          <w:szCs w:val="28"/>
        </w:rPr>
        <w:object w:dxaOrig="225" w:dyaOrig="225" w14:anchorId="2C649C9F">
          <v:shape id="_x0000_i1092" type="#_x0000_t75" style="width:55.2pt;height:18pt" o:ole="">
            <v:imagedata r:id="rId5" o:title=""/>
          </v:shape>
          <w:control r:id="rId11" w:name="DefaultOcxName5" w:shapeid="_x0000_i1092"/>
        </w:object>
      </w:r>
      <w:r w:rsidRPr="009714E5">
        <w:rPr>
          <w:b/>
          <w:sz w:val="28"/>
          <w:szCs w:val="28"/>
          <w:lang w:val="en-US"/>
        </w:rPr>
        <w:t>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6. I'm sorry I can't hear what you (say) </w:t>
      </w:r>
      <w:r w:rsidR="00592F3E" w:rsidRPr="009714E5">
        <w:rPr>
          <w:b/>
          <w:bCs/>
          <w:sz w:val="28"/>
          <w:szCs w:val="28"/>
        </w:rPr>
        <w:object w:dxaOrig="225" w:dyaOrig="225" w14:anchorId="2AD951CF">
          <v:shape id="_x0000_i1095" type="#_x0000_t75" style="width:55.2pt;height:18pt" o:ole="">
            <v:imagedata r:id="rId5" o:title=""/>
          </v:shape>
          <w:control r:id="rId12" w:name="DefaultOcxName6" w:shapeid="_x0000_i1095"/>
        </w:object>
      </w:r>
      <w:r w:rsidRPr="009714E5">
        <w:rPr>
          <w:b/>
          <w:sz w:val="28"/>
          <w:szCs w:val="28"/>
          <w:lang w:val="en-US"/>
        </w:rPr>
        <w:t> because everybody (talk) </w:t>
      </w:r>
      <w:r w:rsidR="00592F3E" w:rsidRPr="009714E5">
        <w:rPr>
          <w:b/>
          <w:bCs/>
          <w:sz w:val="28"/>
          <w:szCs w:val="28"/>
        </w:rPr>
        <w:object w:dxaOrig="225" w:dyaOrig="225" w14:anchorId="6E244811">
          <v:shape id="_x0000_i1098" type="#_x0000_t75" style="width:55.2pt;height:18pt" o:ole="">
            <v:imagedata r:id="rId5" o:title=""/>
          </v:shape>
          <w:control r:id="rId13" w:name="DefaultOcxName7" w:shapeid="_x0000_i1098"/>
        </w:object>
      </w:r>
      <w:r w:rsidRPr="009714E5">
        <w:rPr>
          <w:b/>
          <w:sz w:val="28"/>
          <w:szCs w:val="28"/>
          <w:lang w:val="en-US"/>
        </w:rPr>
        <w:t> so loudly.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7. Justin (write, currently) </w:t>
      </w:r>
      <w:r w:rsidR="00592F3E" w:rsidRPr="009714E5">
        <w:rPr>
          <w:b/>
          <w:bCs/>
          <w:sz w:val="28"/>
          <w:szCs w:val="28"/>
        </w:rPr>
        <w:object w:dxaOrig="225" w:dyaOrig="225" w14:anchorId="00ED942A">
          <v:shape id="_x0000_i1101" type="#_x0000_t75" style="width:84pt;height:18pt" o:ole="">
            <v:imagedata r:id="rId14" o:title=""/>
          </v:shape>
          <w:control r:id="rId15" w:name="DefaultOcxName8" w:shapeid="_x0000_i1101"/>
        </w:object>
      </w:r>
      <w:r w:rsidRPr="009714E5">
        <w:rPr>
          <w:b/>
          <w:sz w:val="28"/>
          <w:szCs w:val="28"/>
          <w:lang w:val="en-US"/>
        </w:rPr>
        <w:t> a book about his adventures in Tibet. I hope he can find a good publisher when he is finished.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8. Jim: Do you want to come over for dinner tonight?</w:t>
      </w:r>
      <w:r w:rsidRPr="009714E5">
        <w:rPr>
          <w:b/>
          <w:sz w:val="28"/>
          <w:szCs w:val="28"/>
          <w:lang w:val="en-US"/>
        </w:rPr>
        <w:br/>
        <w:t>Denise: Oh, I'm sorry, I can't. I (go) </w:t>
      </w:r>
      <w:r w:rsidR="00592F3E" w:rsidRPr="009714E5">
        <w:rPr>
          <w:b/>
          <w:bCs/>
          <w:sz w:val="28"/>
          <w:szCs w:val="28"/>
        </w:rPr>
        <w:object w:dxaOrig="225" w:dyaOrig="225" w14:anchorId="3559B699">
          <v:shape id="_x0000_i1104" type="#_x0000_t75" style="width:55.2pt;height:18pt" o:ole="">
            <v:imagedata r:id="rId5" o:title=""/>
          </v:shape>
          <w:control r:id="rId16" w:name="DefaultOcxName9" w:shapeid="_x0000_i1104"/>
        </w:object>
      </w:r>
      <w:r w:rsidRPr="009714E5">
        <w:rPr>
          <w:b/>
          <w:sz w:val="28"/>
          <w:szCs w:val="28"/>
          <w:lang w:val="en-US"/>
        </w:rPr>
        <w:t> to a movie tonight with some friends.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9. The business cards (be, normally ) </w:t>
      </w:r>
      <w:r w:rsidR="00592F3E" w:rsidRPr="009714E5">
        <w:rPr>
          <w:b/>
          <w:bCs/>
          <w:sz w:val="28"/>
          <w:szCs w:val="28"/>
        </w:rPr>
        <w:object w:dxaOrig="225" w:dyaOrig="225" w14:anchorId="4DBECCEC">
          <v:shape id="_x0000_i1107" type="#_x0000_t75" style="width:55.2pt;height:18pt" o:ole="">
            <v:imagedata r:id="rId5" o:title=""/>
          </v:shape>
          <w:control r:id="rId17" w:name="DefaultOcxName10" w:shapeid="_x0000_i1107"/>
        </w:object>
      </w:r>
      <w:r w:rsidRPr="009714E5">
        <w:rPr>
          <w:b/>
          <w:sz w:val="28"/>
          <w:szCs w:val="28"/>
          <w:lang w:val="en-US"/>
        </w:rPr>
        <w:t> printed by a company in New York. Their prices (be) </w:t>
      </w:r>
      <w:r w:rsidR="00592F3E" w:rsidRPr="009714E5">
        <w:rPr>
          <w:b/>
          <w:bCs/>
          <w:sz w:val="28"/>
          <w:szCs w:val="28"/>
        </w:rPr>
        <w:object w:dxaOrig="225" w:dyaOrig="225" w14:anchorId="2BC847B3">
          <v:shape id="_x0000_i1110" type="#_x0000_t75" style="width:55.2pt;height:18pt" o:ole="">
            <v:imagedata r:id="rId5" o:title=""/>
          </v:shape>
          <w:control r:id="rId18" w:name="DefaultOcxName11" w:shapeid="_x0000_i1110"/>
        </w:object>
      </w:r>
      <w:r w:rsidRPr="009714E5">
        <w:rPr>
          <w:b/>
          <w:sz w:val="28"/>
          <w:szCs w:val="28"/>
          <w:lang w:val="en-US"/>
        </w:rPr>
        <w:t> inexpensive, yet the quality of their work is quite good.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10. This delicious chocolate (be) </w:t>
      </w:r>
      <w:r w:rsidR="00592F3E" w:rsidRPr="009714E5">
        <w:rPr>
          <w:b/>
          <w:bCs/>
          <w:sz w:val="28"/>
          <w:szCs w:val="28"/>
        </w:rPr>
        <w:object w:dxaOrig="225" w:dyaOrig="225" w14:anchorId="3D73649C">
          <v:shape id="_x0000_i1113" type="#_x0000_t75" style="width:55.2pt;height:18pt" o:ole="">
            <v:imagedata r:id="rId5" o:title=""/>
          </v:shape>
          <w:control r:id="rId19" w:name="DefaultOcxName12" w:shapeid="_x0000_i1113"/>
        </w:object>
      </w:r>
      <w:r w:rsidRPr="009714E5">
        <w:rPr>
          <w:b/>
          <w:sz w:val="28"/>
          <w:szCs w:val="28"/>
          <w:lang w:val="en-US"/>
        </w:rPr>
        <w:t> made by a small chocolatier in Zurich, Switzerland.</w:t>
      </w:r>
    </w:p>
    <w:p w14:paraId="13D92E3A" w14:textId="77777777" w:rsidR="00EF4426" w:rsidRPr="009714E5" w:rsidRDefault="00EF4426" w:rsidP="00CE111E">
      <w:pPr>
        <w:rPr>
          <w:b/>
          <w:sz w:val="28"/>
          <w:szCs w:val="28"/>
          <w:lang w:val="en-US"/>
        </w:rPr>
      </w:pPr>
    </w:p>
    <w:p w14:paraId="0DCF2ABC" w14:textId="77777777" w:rsidR="00EF4426" w:rsidRPr="009714E5" w:rsidRDefault="00EF4426" w:rsidP="00CE111E">
      <w:pPr>
        <w:rPr>
          <w:b/>
          <w:sz w:val="28"/>
          <w:szCs w:val="28"/>
          <w:lang w:val="en-US"/>
        </w:rPr>
      </w:pPr>
    </w:p>
    <w:p w14:paraId="5FA72298" w14:textId="77777777" w:rsidR="00EF4426" w:rsidRPr="009714E5" w:rsidRDefault="00EF4426" w:rsidP="00CE111E">
      <w:pPr>
        <w:rPr>
          <w:b/>
          <w:sz w:val="28"/>
          <w:szCs w:val="28"/>
          <w:lang w:val="en-US"/>
        </w:rPr>
      </w:pPr>
    </w:p>
    <w:p w14:paraId="29E7192E" w14:textId="77777777" w:rsidR="00EF4426" w:rsidRPr="009714E5" w:rsidRDefault="00EF4426" w:rsidP="00CE111E">
      <w:pPr>
        <w:rPr>
          <w:b/>
          <w:sz w:val="28"/>
          <w:szCs w:val="28"/>
          <w:lang w:val="en-US"/>
        </w:rPr>
      </w:pPr>
    </w:p>
    <w:p w14:paraId="21BDCC22" w14:textId="77777777" w:rsidR="00EF4426" w:rsidRPr="009714E5" w:rsidRDefault="00EF4426" w:rsidP="00CE111E">
      <w:pPr>
        <w:rPr>
          <w:b/>
          <w:sz w:val="28"/>
          <w:szCs w:val="28"/>
          <w:lang w:val="en-US"/>
        </w:rPr>
      </w:pPr>
    </w:p>
    <w:p w14:paraId="6B06CC67" w14:textId="76A7DE08" w:rsidR="00EF4426" w:rsidRPr="00F6458B" w:rsidRDefault="00EF4426" w:rsidP="00F6458B">
      <w:pPr>
        <w:pStyle w:val="a3"/>
        <w:numPr>
          <w:ilvl w:val="0"/>
          <w:numId w:val="3"/>
        </w:numPr>
        <w:rPr>
          <w:b/>
          <w:color w:val="943634" w:themeColor="accent2" w:themeShade="BF"/>
          <w:sz w:val="28"/>
          <w:szCs w:val="28"/>
          <w:lang w:val="en-US"/>
        </w:rPr>
      </w:pPr>
      <w:r w:rsidRPr="00F6458B">
        <w:rPr>
          <w:b/>
          <w:color w:val="943634" w:themeColor="accent2" w:themeShade="BF"/>
          <w:sz w:val="28"/>
          <w:szCs w:val="28"/>
          <w:lang w:val="en-US"/>
        </w:rPr>
        <w:lastRenderedPageBreak/>
        <w:t>Using the words in parentheses, complete the text below with the appropriate tenses</w:t>
      </w:r>
      <w:r w:rsidR="00514B6D" w:rsidRPr="00F6458B">
        <w:rPr>
          <w:b/>
          <w:color w:val="943634" w:themeColor="accent2" w:themeShade="BF"/>
          <w:sz w:val="28"/>
          <w:szCs w:val="28"/>
          <w:lang w:val="en-US"/>
        </w:rPr>
        <w:t>.</w:t>
      </w:r>
    </w:p>
    <w:p w14:paraId="2B7D8340" w14:textId="77777777" w:rsidR="00514B6D" w:rsidRPr="00514B6D" w:rsidRDefault="00514B6D" w:rsidP="00E0258F">
      <w:pPr>
        <w:pStyle w:val="a3"/>
        <w:numPr>
          <w:ilvl w:val="0"/>
          <w:numId w:val="2"/>
        </w:numPr>
        <w:rPr>
          <w:b/>
          <w:vanish/>
          <w:sz w:val="28"/>
          <w:szCs w:val="28"/>
          <w:lang w:val="en-US"/>
        </w:rPr>
      </w:pPr>
    </w:p>
    <w:p w14:paraId="51D8DC31" w14:textId="77777777" w:rsidR="00514B6D" w:rsidRDefault="00514B6D" w:rsidP="00EF4426">
      <w:pPr>
        <w:rPr>
          <w:b/>
          <w:sz w:val="28"/>
          <w:szCs w:val="28"/>
          <w:lang w:val="en-US"/>
        </w:rPr>
      </w:pPr>
    </w:p>
    <w:p w14:paraId="7EDC8147" w14:textId="7E38388E" w:rsidR="00EF4426" w:rsidRPr="009714E5" w:rsidRDefault="00EF4426" w:rsidP="00EF4426">
      <w:pPr>
        <w:rPr>
          <w:b/>
          <w:sz w:val="28"/>
          <w:szCs w:val="28"/>
          <w:lang w:val="en-US"/>
        </w:rPr>
      </w:pPr>
      <w:r w:rsidRPr="009714E5">
        <w:rPr>
          <w:b/>
          <w:sz w:val="28"/>
          <w:szCs w:val="28"/>
          <w:lang w:val="en-US"/>
        </w:rPr>
        <w:t>1. Judy: How long (be</w:t>
      </w:r>
      <w:r w:rsidR="00514B6D">
        <w:rPr>
          <w:b/>
          <w:sz w:val="28"/>
          <w:szCs w:val="28"/>
          <w:lang w:val="en-US"/>
        </w:rPr>
        <w:t>/you</w:t>
      </w:r>
      <w:r w:rsidRPr="009714E5">
        <w:rPr>
          <w:b/>
          <w:sz w:val="28"/>
          <w:szCs w:val="28"/>
          <w:lang w:val="en-US"/>
        </w:rPr>
        <w:t>) </w:t>
      </w:r>
      <w:r w:rsidR="00592F3E" w:rsidRPr="009714E5">
        <w:rPr>
          <w:b/>
          <w:bCs/>
          <w:sz w:val="28"/>
          <w:szCs w:val="28"/>
        </w:rPr>
        <w:object w:dxaOrig="225" w:dyaOrig="225" w14:anchorId="0EE7928F">
          <v:shape id="_x0000_i1116" type="#_x0000_t75" style="width:62.4pt;height:18pt" o:ole="">
            <v:imagedata r:id="rId20" o:title=""/>
          </v:shape>
          <w:control r:id="rId21" w:name="DefaultOcxName14" w:shapeid="_x0000_i1116"/>
        </w:object>
      </w:r>
      <w:r w:rsidRPr="009714E5">
        <w:rPr>
          <w:b/>
          <w:sz w:val="28"/>
          <w:szCs w:val="28"/>
          <w:lang w:val="en-US"/>
        </w:rPr>
        <w:t> in Canada?</w:t>
      </w:r>
      <w:r w:rsidRPr="009714E5">
        <w:rPr>
          <w:b/>
          <w:sz w:val="28"/>
          <w:szCs w:val="28"/>
          <w:lang w:val="en-US"/>
        </w:rPr>
        <w:br/>
        <w:t>Claude: I (study) </w:t>
      </w:r>
      <w:r w:rsidR="00592F3E" w:rsidRPr="009714E5">
        <w:rPr>
          <w:b/>
          <w:bCs/>
          <w:sz w:val="28"/>
          <w:szCs w:val="28"/>
        </w:rPr>
        <w:object w:dxaOrig="225" w:dyaOrig="225" w14:anchorId="64EE4247">
          <v:shape id="_x0000_i1119" type="#_x0000_t75" style="width:76.8pt;height:18pt" o:ole="">
            <v:imagedata r:id="rId22" o:title=""/>
          </v:shape>
          <w:control r:id="rId23" w:name="DefaultOcxName13" w:shapeid="_x0000_i1119"/>
        </w:object>
      </w:r>
      <w:r w:rsidRPr="009714E5">
        <w:rPr>
          <w:b/>
          <w:sz w:val="28"/>
          <w:szCs w:val="28"/>
          <w:lang w:val="en-US"/>
        </w:rPr>
        <w:t> here for more than three years.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2. I (have) </w:t>
      </w:r>
      <w:r w:rsidR="00592F3E" w:rsidRPr="009714E5">
        <w:rPr>
          <w:b/>
          <w:bCs/>
          <w:sz w:val="28"/>
          <w:szCs w:val="28"/>
        </w:rPr>
        <w:object w:dxaOrig="225" w:dyaOrig="225" w14:anchorId="23717ED4">
          <v:shape id="_x0000_i1122" type="#_x0000_t75" style="width:62.4pt;height:18pt" o:ole="">
            <v:imagedata r:id="rId20" o:title=""/>
          </v:shape>
          <w:control r:id="rId24" w:name="DefaultOcxName21" w:shapeid="_x0000_i1122"/>
        </w:object>
      </w:r>
      <w:r w:rsidRPr="009714E5">
        <w:rPr>
          <w:b/>
          <w:sz w:val="28"/>
          <w:szCs w:val="28"/>
          <w:lang w:val="en-US"/>
        </w:rPr>
        <w:t> the same car for more than ten years. I'm thinking about buying a new one.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3. I (love) </w:t>
      </w:r>
      <w:r w:rsidR="00592F3E" w:rsidRPr="009714E5">
        <w:rPr>
          <w:b/>
          <w:bCs/>
          <w:sz w:val="28"/>
          <w:szCs w:val="28"/>
        </w:rPr>
        <w:object w:dxaOrig="225" w:dyaOrig="225" w14:anchorId="541B471B">
          <v:shape id="_x0000_i1125" type="#_x0000_t75" style="width:62.4pt;height:18pt" o:ole="">
            <v:imagedata r:id="rId20" o:title=""/>
          </v:shape>
          <w:control r:id="rId25" w:name="DefaultOcxName31" w:shapeid="_x0000_i1125"/>
        </w:object>
      </w:r>
      <w:r w:rsidRPr="009714E5">
        <w:rPr>
          <w:b/>
          <w:sz w:val="28"/>
          <w:szCs w:val="28"/>
          <w:lang w:val="en-US"/>
        </w:rPr>
        <w:t> chocolate since I was a child. You might even call me a "chocoholic."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4. Matt and Sarah (have) </w:t>
      </w:r>
      <w:r w:rsidR="00592F3E" w:rsidRPr="009714E5">
        <w:rPr>
          <w:b/>
          <w:bCs/>
          <w:sz w:val="28"/>
          <w:szCs w:val="28"/>
        </w:rPr>
        <w:object w:dxaOrig="225" w:dyaOrig="225" w14:anchorId="3583CA93">
          <v:shape id="_x0000_i1128" type="#_x0000_t75" style="width:69.6pt;height:18pt" o:ole="">
            <v:imagedata r:id="rId26" o:title=""/>
          </v:shape>
          <w:control r:id="rId27" w:name="DefaultOcxName41" w:shapeid="_x0000_i1128"/>
        </w:object>
      </w:r>
      <w:r w:rsidRPr="009714E5">
        <w:rPr>
          <w:b/>
          <w:sz w:val="28"/>
          <w:szCs w:val="28"/>
          <w:lang w:val="en-US"/>
        </w:rPr>
        <w:t> some difficulties in their relationship lately, so they (go) </w:t>
      </w:r>
      <w:r w:rsidR="00592F3E" w:rsidRPr="009714E5">
        <w:rPr>
          <w:b/>
          <w:bCs/>
          <w:sz w:val="28"/>
          <w:szCs w:val="28"/>
        </w:rPr>
        <w:object w:dxaOrig="225" w:dyaOrig="225" w14:anchorId="1BFF353B">
          <v:shape id="_x0000_i1131" type="#_x0000_t75" style="width:66pt;height:18pt" o:ole="">
            <v:imagedata r:id="rId28" o:title=""/>
          </v:shape>
          <w:control r:id="rId29" w:name="DefaultOcxName51" w:shapeid="_x0000_i1131"/>
        </w:object>
      </w:r>
      <w:r w:rsidRPr="009714E5">
        <w:rPr>
          <w:b/>
          <w:sz w:val="28"/>
          <w:szCs w:val="28"/>
          <w:lang w:val="en-US"/>
        </w:rPr>
        <w:t> to a marriage counselor. I hope they work everything out.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5. John (work) </w:t>
      </w:r>
      <w:r w:rsidR="00592F3E" w:rsidRPr="009714E5">
        <w:rPr>
          <w:b/>
          <w:bCs/>
          <w:sz w:val="28"/>
          <w:szCs w:val="28"/>
        </w:rPr>
        <w:object w:dxaOrig="225" w:dyaOrig="225" w14:anchorId="28A9EB62">
          <v:shape id="_x0000_i1134" type="#_x0000_t75" style="width:69.6pt;height:18pt" o:ole="">
            <v:imagedata r:id="rId26" o:title=""/>
          </v:shape>
          <w:control r:id="rId30" w:name="DefaultOcxName61" w:shapeid="_x0000_i1134"/>
        </w:object>
      </w:r>
      <w:r w:rsidRPr="009714E5">
        <w:rPr>
          <w:b/>
          <w:sz w:val="28"/>
          <w:szCs w:val="28"/>
          <w:lang w:val="en-US"/>
        </w:rPr>
        <w:t> for the government since he graduated from Harvard University. Until recently, he (enjoy) </w:t>
      </w:r>
      <w:r w:rsidR="00592F3E" w:rsidRPr="009714E5">
        <w:rPr>
          <w:b/>
          <w:bCs/>
          <w:sz w:val="28"/>
          <w:szCs w:val="28"/>
        </w:rPr>
        <w:object w:dxaOrig="225" w:dyaOrig="225" w14:anchorId="19B7C501">
          <v:shape id="_x0000_i1137" type="#_x0000_t75" style="width:62.4pt;height:18pt" o:ole="">
            <v:imagedata r:id="rId20" o:title=""/>
          </v:shape>
          <w:control r:id="rId31" w:name="DefaultOcxName71" w:shapeid="_x0000_i1137"/>
        </w:object>
      </w:r>
      <w:r w:rsidRPr="009714E5">
        <w:rPr>
          <w:b/>
          <w:sz w:val="28"/>
          <w:szCs w:val="28"/>
          <w:lang w:val="en-US"/>
        </w:rPr>
        <w:t> his work, but now he is talking about retiring.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6. Lately, I (think) </w:t>
      </w:r>
      <w:r w:rsidR="00592F3E" w:rsidRPr="009714E5">
        <w:rPr>
          <w:b/>
          <w:bCs/>
          <w:sz w:val="28"/>
          <w:szCs w:val="28"/>
        </w:rPr>
        <w:object w:dxaOrig="225" w:dyaOrig="225" w14:anchorId="3A0D65E5">
          <v:shape id="_x0000_i1140" type="#_x0000_t75" style="width:76.8pt;height:18pt" o:ole="">
            <v:imagedata r:id="rId22" o:title=""/>
          </v:shape>
          <w:control r:id="rId32" w:name="DefaultOcxName81" w:shapeid="_x0000_i1140"/>
        </w:object>
      </w:r>
      <w:r w:rsidRPr="009714E5">
        <w:rPr>
          <w:b/>
          <w:sz w:val="28"/>
          <w:szCs w:val="28"/>
          <w:lang w:val="en-US"/>
        </w:rPr>
        <w:t> about changing my career because I (become) </w:t>
      </w:r>
      <w:r w:rsidR="00592F3E" w:rsidRPr="009714E5">
        <w:rPr>
          <w:b/>
          <w:bCs/>
          <w:sz w:val="28"/>
          <w:szCs w:val="28"/>
        </w:rPr>
        <w:object w:dxaOrig="225" w:dyaOrig="225" w14:anchorId="2F0AD450">
          <v:shape id="_x0000_i1143" type="#_x0000_t75" style="width:62.4pt;height:18pt" o:ole="">
            <v:imagedata r:id="rId20" o:title=""/>
          </v:shape>
          <w:control r:id="rId33" w:name="DefaultOcxName91" w:shapeid="_x0000_i1143"/>
        </w:object>
      </w:r>
      <w:r w:rsidRPr="009714E5">
        <w:rPr>
          <w:b/>
          <w:sz w:val="28"/>
          <w:szCs w:val="28"/>
          <w:lang w:val="en-US"/>
        </w:rPr>
        <w:t> dissatisfied with the conditions at my company.</w:t>
      </w:r>
      <w:r w:rsidRPr="009714E5">
        <w:rPr>
          <w:b/>
          <w:sz w:val="28"/>
          <w:szCs w:val="28"/>
          <w:lang w:val="en-US"/>
        </w:rPr>
        <w:br/>
      </w:r>
      <w:r w:rsidRPr="009714E5">
        <w:rPr>
          <w:b/>
          <w:sz w:val="28"/>
          <w:szCs w:val="28"/>
          <w:lang w:val="en-US"/>
        </w:rPr>
        <w:br/>
        <w:t>7. I (see) </w:t>
      </w:r>
      <w:r w:rsidR="00592F3E" w:rsidRPr="009714E5">
        <w:rPr>
          <w:b/>
          <w:bCs/>
          <w:sz w:val="28"/>
          <w:szCs w:val="28"/>
        </w:rPr>
        <w:object w:dxaOrig="225" w:dyaOrig="225" w14:anchorId="4D7FDDE6">
          <v:shape id="_x0000_i1146" type="#_x0000_t75" style="width:69.6pt;height:18pt" o:ole="">
            <v:imagedata r:id="rId26" o:title=""/>
          </v:shape>
          <w:control r:id="rId34" w:name="DefaultOcxName101" w:shapeid="_x0000_i1146"/>
        </w:object>
      </w:r>
      <w:r w:rsidRPr="009714E5">
        <w:rPr>
          <w:b/>
          <w:sz w:val="28"/>
          <w:szCs w:val="28"/>
          <w:lang w:val="en-US"/>
        </w:rPr>
        <w:t> Judy for more than five years and during that time I (see) </w:t>
      </w:r>
      <w:r w:rsidR="00592F3E" w:rsidRPr="009714E5">
        <w:rPr>
          <w:b/>
          <w:bCs/>
          <w:sz w:val="28"/>
          <w:szCs w:val="28"/>
        </w:rPr>
        <w:object w:dxaOrig="225" w:dyaOrig="225" w14:anchorId="3D709C6B">
          <v:shape id="_x0000_i1149" type="#_x0000_t75" style="width:62.4pt;height:18pt" o:ole="">
            <v:imagedata r:id="rId20" o:title=""/>
          </v:shape>
          <w:control r:id="rId35" w:name="DefaultOcxName111" w:shapeid="_x0000_i1149"/>
        </w:object>
      </w:r>
      <w:r w:rsidRPr="009714E5">
        <w:rPr>
          <w:b/>
          <w:sz w:val="28"/>
          <w:szCs w:val="28"/>
          <w:lang w:val="en-US"/>
        </w:rPr>
        <w:t> many changes in her personality.</w:t>
      </w:r>
    </w:p>
    <w:p w14:paraId="6C58765A" w14:textId="77777777" w:rsidR="00EF4426" w:rsidRPr="009714E5" w:rsidRDefault="00EF4426" w:rsidP="00EF4426">
      <w:pPr>
        <w:rPr>
          <w:b/>
          <w:vanish/>
          <w:sz w:val="28"/>
          <w:szCs w:val="28"/>
        </w:rPr>
      </w:pPr>
      <w:r w:rsidRPr="009714E5">
        <w:rPr>
          <w:b/>
          <w:vanish/>
          <w:sz w:val="28"/>
          <w:szCs w:val="28"/>
        </w:rPr>
        <w:t>Τέλος φόρμας</w:t>
      </w:r>
    </w:p>
    <w:p w14:paraId="18C15AC0" w14:textId="77777777" w:rsidR="00CE111E" w:rsidRPr="009714E5" w:rsidRDefault="00CE111E" w:rsidP="00CE111E">
      <w:pPr>
        <w:rPr>
          <w:b/>
          <w:vanish/>
          <w:sz w:val="28"/>
          <w:szCs w:val="28"/>
        </w:rPr>
      </w:pPr>
      <w:r w:rsidRPr="009714E5">
        <w:rPr>
          <w:b/>
          <w:vanish/>
          <w:sz w:val="28"/>
          <w:szCs w:val="28"/>
        </w:rPr>
        <w:t>Τέλος φόρμας</w:t>
      </w:r>
    </w:p>
    <w:p w14:paraId="4CC33B8F" w14:textId="77777777" w:rsidR="0063055D" w:rsidRPr="009714E5" w:rsidRDefault="0063055D">
      <w:pPr>
        <w:rPr>
          <w:b/>
          <w:sz w:val="28"/>
          <w:szCs w:val="28"/>
        </w:rPr>
      </w:pPr>
    </w:p>
    <w:sectPr w:rsidR="0063055D" w:rsidRPr="009714E5" w:rsidSect="00971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D49E1"/>
    <w:multiLevelType w:val="hybridMultilevel"/>
    <w:tmpl w:val="C4EE6F98"/>
    <w:lvl w:ilvl="0" w:tplc="8826AAC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3AB2"/>
    <w:multiLevelType w:val="hybridMultilevel"/>
    <w:tmpl w:val="40DEE89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A722A"/>
    <w:multiLevelType w:val="hybridMultilevel"/>
    <w:tmpl w:val="E62230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39E"/>
    <w:rsid w:val="0008639E"/>
    <w:rsid w:val="000B51F7"/>
    <w:rsid w:val="001B0BDF"/>
    <w:rsid w:val="00514B6D"/>
    <w:rsid w:val="00592F3E"/>
    <w:rsid w:val="0063055D"/>
    <w:rsid w:val="009714E5"/>
    <w:rsid w:val="00CE111E"/>
    <w:rsid w:val="00EF4426"/>
    <w:rsid w:val="00F64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84A9D0C"/>
  <w15:docId w15:val="{ACED59B2-9BC1-42A6-BCDB-386D16A7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992">
          <w:marLeft w:val="1247"/>
          <w:marRight w:val="1247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3273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82910">
          <w:marLeft w:val="1247"/>
          <w:marRight w:val="1247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3912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78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4551">
          <w:marLeft w:val="1247"/>
          <w:marRight w:val="1247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5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0596">
          <w:marLeft w:val="1247"/>
          <w:marRight w:val="1247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435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72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4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7.xml"/><Relationship Id="rId33" Type="http://schemas.openxmlformats.org/officeDocument/2006/relationships/control" Target="activeX/activeX23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image" Target="media/image3.wmf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6.xml"/><Relationship Id="rId32" Type="http://schemas.openxmlformats.org/officeDocument/2006/relationships/control" Target="activeX/activeX22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5.xml"/><Relationship Id="rId28" Type="http://schemas.openxmlformats.org/officeDocument/2006/relationships/image" Target="media/image6.wmf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image" Target="media/image4.wmf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7</cp:revision>
  <dcterms:created xsi:type="dcterms:W3CDTF">2020-11-06T09:31:00Z</dcterms:created>
  <dcterms:modified xsi:type="dcterms:W3CDTF">2020-11-30T22:56:00Z</dcterms:modified>
</cp:coreProperties>
</file>